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0a5a411c4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JØRGENSEN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JØRGENSEN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a97715f764c38"/>
      <w:footerReference xmlns:r="http://schemas.openxmlformats.org/officeDocument/2006/relationships" w:type="default" r:id="Ra431ccfd0544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JØRGENSEN INVEST AS   ·   Org.nr 989 162 950   ·   Kronlia 13   ·   8079 BODØ   ·   Tlf. 75 50 37 13   ·   ivar.jorgensen@elektro.no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JØRGENSEN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a97715f764c38" /><Relationship Type="http://schemas.openxmlformats.org/officeDocument/2006/relationships/footer" Target="/word/footer1.xml" Id="Ra431ccfd054443dd" /></Relationships>
</file>